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1AAC" w14:textId="77777777" w:rsidR="00973510" w:rsidRDefault="00973510" w:rsidP="009735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8C41F3">
        <w:rPr>
          <w:rFonts w:ascii="Arial" w:eastAsia="Times New Roman" w:hAnsi="Arial" w:cs="Arial"/>
          <w:b/>
          <w:bCs/>
          <w:lang w:val="es-ES" w:eastAsia="es-ES"/>
        </w:rPr>
        <w:t xml:space="preserve">FORMATO </w:t>
      </w:r>
      <w:proofErr w:type="spellStart"/>
      <w:r w:rsidRPr="008C41F3">
        <w:rPr>
          <w:rFonts w:ascii="Arial" w:eastAsia="Times New Roman" w:hAnsi="Arial" w:cs="Arial"/>
          <w:b/>
          <w:bCs/>
          <w:lang w:val="es-ES" w:eastAsia="es-ES"/>
        </w:rPr>
        <w:t>N°</w:t>
      </w:r>
      <w:proofErr w:type="spellEnd"/>
      <w:r w:rsidRPr="008C41F3">
        <w:rPr>
          <w:rFonts w:ascii="Arial" w:eastAsia="Times New Roman" w:hAnsi="Arial" w:cs="Arial"/>
          <w:b/>
          <w:bCs/>
          <w:lang w:val="es-ES" w:eastAsia="es-ES"/>
        </w:rPr>
        <w:t xml:space="preserve"> 2A</w:t>
      </w:r>
    </w:p>
    <w:p w14:paraId="0210EECD" w14:textId="77777777" w:rsidR="00973510" w:rsidRPr="008C41F3" w:rsidRDefault="00973510" w:rsidP="009735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5EA5ED26" w14:textId="77777777" w:rsidR="00973510" w:rsidRPr="00F07AE5" w:rsidRDefault="00973510" w:rsidP="00973510">
      <w:pPr>
        <w:pStyle w:val="Default"/>
        <w:ind w:right="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7AE5">
        <w:rPr>
          <w:rFonts w:asciiTheme="minorHAnsi" w:hAnsiTheme="minorHAnsi" w:cstheme="minorHAnsi"/>
          <w:b/>
          <w:sz w:val="20"/>
          <w:szCs w:val="20"/>
        </w:rPr>
        <w:t xml:space="preserve">INFORME PRELIMINAR </w:t>
      </w:r>
      <w:r w:rsidRPr="00F07AE5">
        <w:rPr>
          <w:rFonts w:asciiTheme="minorHAnsi" w:hAnsiTheme="minorHAnsi" w:cstheme="minorHAnsi"/>
          <w:b/>
          <w:color w:val="auto"/>
          <w:sz w:val="20"/>
          <w:szCs w:val="20"/>
        </w:rPr>
        <w:t>DE SINIESTROS EN LA ACTIVIDAD DE DISTRIBUCIÓN DE GAS NATURAL</w:t>
      </w:r>
      <w:r w:rsidRPr="00F07AE5">
        <w:rPr>
          <w:rStyle w:val="Refdenotaalpie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1E87B59F" w14:textId="77777777" w:rsidR="00973510" w:rsidRPr="00B83A9E" w:rsidRDefault="00973510" w:rsidP="00973510">
      <w:pPr>
        <w:pStyle w:val="Default"/>
        <w:ind w:right="51"/>
        <w:jc w:val="center"/>
        <w:rPr>
          <w:rFonts w:ascii="Calibri" w:hAnsi="Calibri"/>
          <w:b/>
          <w:sz w:val="18"/>
          <w:szCs w:val="18"/>
        </w:rPr>
      </w:pPr>
    </w:p>
    <w:p w14:paraId="574F4949" w14:textId="77777777" w:rsidR="00973510" w:rsidRPr="00B83A9E" w:rsidRDefault="00973510" w:rsidP="00973510">
      <w:pPr>
        <w:pStyle w:val="Default"/>
        <w:ind w:right="51"/>
        <w:jc w:val="center"/>
        <w:rPr>
          <w:rFonts w:ascii="Calibri" w:hAnsi="Calibri"/>
          <w:sz w:val="18"/>
          <w:szCs w:val="18"/>
        </w:rPr>
      </w:pPr>
    </w:p>
    <w:p w14:paraId="17BB5C06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  <w:r w:rsidRPr="00B83A9E">
        <w:rPr>
          <w:rFonts w:ascii="Calibri" w:hAnsi="Calibri"/>
          <w:b/>
          <w:sz w:val="18"/>
          <w:szCs w:val="18"/>
        </w:rPr>
        <w:t xml:space="preserve">Código de OSINERGMIN: </w:t>
      </w:r>
      <w:r w:rsidRPr="0083435D">
        <w:rPr>
          <w:rFonts w:ascii="Calibri" w:hAnsi="Calibri"/>
          <w:bCs/>
          <w:sz w:val="18"/>
          <w:szCs w:val="18"/>
        </w:rPr>
        <w:t>____________________</w:t>
      </w:r>
      <w:r w:rsidRPr="00B83A9E">
        <w:rPr>
          <w:rFonts w:ascii="Calibri" w:hAnsi="Calibri"/>
          <w:b/>
          <w:sz w:val="18"/>
          <w:szCs w:val="18"/>
        </w:rPr>
        <w:t xml:space="preserve"> Emergencia </w:t>
      </w:r>
      <w:proofErr w:type="spellStart"/>
      <w:r w:rsidRPr="00B83A9E">
        <w:rPr>
          <w:rFonts w:ascii="Calibri" w:hAnsi="Calibri"/>
          <w:b/>
          <w:sz w:val="18"/>
          <w:szCs w:val="18"/>
        </w:rPr>
        <w:t>N°</w:t>
      </w:r>
      <w:proofErr w:type="spellEnd"/>
      <w:r w:rsidRPr="00B83A9E">
        <w:rPr>
          <w:rFonts w:ascii="Calibri" w:hAnsi="Calibri"/>
          <w:b/>
          <w:sz w:val="18"/>
          <w:szCs w:val="18"/>
        </w:rPr>
        <w:t xml:space="preserve">:    </w:t>
      </w:r>
      <w:r w:rsidRPr="0083435D">
        <w:rPr>
          <w:rFonts w:ascii="Calibri" w:hAnsi="Calibri"/>
          <w:bCs/>
          <w:sz w:val="18"/>
          <w:szCs w:val="18"/>
        </w:rPr>
        <w:t>________________________</w:t>
      </w:r>
    </w:p>
    <w:p w14:paraId="09C6183E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p w14:paraId="0F9CAFA2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sz w:val="18"/>
          <w:szCs w:val="18"/>
        </w:rPr>
      </w:pPr>
    </w:p>
    <w:p w14:paraId="090A9AAB" w14:textId="77777777" w:rsidR="00973510" w:rsidRPr="00B83A9E" w:rsidRDefault="00973510" w:rsidP="00973510">
      <w:pPr>
        <w:pStyle w:val="Default"/>
        <w:numPr>
          <w:ilvl w:val="0"/>
          <w:numId w:val="1"/>
        </w:numPr>
        <w:ind w:right="51"/>
        <w:jc w:val="both"/>
        <w:rPr>
          <w:rFonts w:ascii="Calibri" w:hAnsi="Calibri"/>
          <w:b/>
          <w:sz w:val="18"/>
          <w:szCs w:val="18"/>
        </w:rPr>
      </w:pPr>
      <w:r w:rsidRPr="00B83A9E">
        <w:rPr>
          <w:rFonts w:ascii="Calibri" w:hAnsi="Calibri"/>
          <w:b/>
          <w:sz w:val="18"/>
          <w:szCs w:val="18"/>
        </w:rPr>
        <w:t>TIPO DE EMERGENCIA (marcar con un aspa)</w:t>
      </w:r>
    </w:p>
    <w:p w14:paraId="76DC4A2A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481"/>
        <w:gridCol w:w="3037"/>
      </w:tblGrid>
      <w:tr w:rsidR="00973510" w:rsidRPr="00B83A9E" w14:paraId="24664AF4" w14:textId="77777777" w:rsidTr="009B5D83">
        <w:trPr>
          <w:trHeight w:val="646"/>
          <w:jc w:val="center"/>
        </w:trPr>
        <w:tc>
          <w:tcPr>
            <w:tcW w:w="2699" w:type="dxa"/>
            <w:shd w:val="clear" w:color="auto" w:fill="auto"/>
            <w:vAlign w:val="center"/>
          </w:tcPr>
          <w:p w14:paraId="7C16285D" w14:textId="77777777" w:rsidR="00973510" w:rsidRPr="00B83A9E" w:rsidRDefault="00973510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SINIESTRO                          </w:t>
            </w:r>
            <w:proofErr w:type="gramStart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176268" w14:textId="77777777" w:rsidR="00973510" w:rsidRPr="00B83A9E" w:rsidRDefault="00973510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DESASTRE                      </w:t>
            </w:r>
            <w:proofErr w:type="gramStart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1271BE8" w14:textId="77777777" w:rsidR="00973510" w:rsidRPr="00B83A9E" w:rsidRDefault="00973510" w:rsidP="009B5D83">
            <w:pPr>
              <w:pStyle w:val="Default"/>
              <w:ind w:right="51"/>
              <w:rPr>
                <w:rFonts w:ascii="Calibri" w:hAnsi="Calibri"/>
                <w:b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OPERATIVA                      </w:t>
            </w:r>
            <w:proofErr w:type="gramStart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(</w:t>
            </w:r>
            <w:proofErr w:type="gramEnd"/>
            <w:r w:rsidRPr="00B83A9E">
              <w:rPr>
                <w:rFonts w:ascii="Calibri" w:hAnsi="Calibri"/>
                <w:b/>
                <w:sz w:val="18"/>
                <w:szCs w:val="18"/>
              </w:rPr>
              <w:t xml:space="preserve">    )</w:t>
            </w:r>
          </w:p>
        </w:tc>
      </w:tr>
    </w:tbl>
    <w:p w14:paraId="03564AE9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  <w:r w:rsidRPr="00B83A9E">
        <w:rPr>
          <w:rFonts w:ascii="Calibri" w:hAnsi="Calibri"/>
          <w:b/>
          <w:sz w:val="18"/>
          <w:szCs w:val="18"/>
        </w:rPr>
        <w:t xml:space="preserve">             </w:t>
      </w:r>
    </w:p>
    <w:tbl>
      <w:tblPr>
        <w:tblW w:w="8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4247"/>
      </w:tblGrid>
      <w:tr w:rsidR="00973510" w:rsidRPr="00F270FB" w14:paraId="09D5391D" w14:textId="77777777" w:rsidTr="009B5D83">
        <w:trPr>
          <w:trHeight w:val="215"/>
          <w:jc w:val="center"/>
        </w:trPr>
        <w:tc>
          <w:tcPr>
            <w:tcW w:w="4008" w:type="dxa"/>
          </w:tcPr>
          <w:p w14:paraId="20847F1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60BB8BF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ATENTADOS/SABOTAJES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5ABB3DBE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5C3C915E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AA199D8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EPIDEMIAS / INTOXICACIONES MASIVAS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4497AD04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973510" w:rsidRPr="00F270FB" w14:paraId="41DB4407" w14:textId="77777777" w:rsidTr="009B5D83">
        <w:trPr>
          <w:trHeight w:val="647"/>
          <w:jc w:val="center"/>
        </w:trPr>
        <w:tc>
          <w:tcPr>
            <w:tcW w:w="4008" w:type="dxa"/>
          </w:tcPr>
          <w:p w14:paraId="53FCCC06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42BEEC1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CONTAMINACIÓN AMBIENTAL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44731D28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0F326678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B91C264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SÍSMICOS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55860248" w14:textId="77777777" w:rsidTr="009B5D83">
        <w:trPr>
          <w:trHeight w:val="388"/>
          <w:jc w:val="center"/>
        </w:trPr>
        <w:tc>
          <w:tcPr>
            <w:tcW w:w="4008" w:type="dxa"/>
          </w:tcPr>
          <w:p w14:paraId="13CDA83F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3BC3B59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Y FUGAS DE HIDROCARBUROS, </w:t>
            </w:r>
          </w:p>
          <w:p w14:paraId="773DA397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AGUAS DE PRODUCCIÓN O DERIVADOS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12B9C507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7BC86A0B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5299134B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HIDROLÓGICOS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5A52C10B" w14:textId="77777777" w:rsidTr="009B5D83">
        <w:trPr>
          <w:trHeight w:val="388"/>
          <w:jc w:val="center"/>
        </w:trPr>
        <w:tc>
          <w:tcPr>
            <w:tcW w:w="4008" w:type="dxa"/>
          </w:tcPr>
          <w:p w14:paraId="11125C6D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8707407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DERRAMES DE PRODUCTOS QUÍMICOS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5D1FED62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</w:p>
        </w:tc>
        <w:tc>
          <w:tcPr>
            <w:tcW w:w="4247" w:type="dxa"/>
          </w:tcPr>
          <w:p w14:paraId="2CE2B55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052FA2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FENÓMENOS GEOTÉCNICOS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6E3305A7" w14:textId="77777777" w:rsidTr="009B5D83">
        <w:trPr>
          <w:trHeight w:val="388"/>
          <w:jc w:val="center"/>
        </w:trPr>
        <w:tc>
          <w:tcPr>
            <w:tcW w:w="4008" w:type="dxa"/>
          </w:tcPr>
          <w:p w14:paraId="33C4A2E8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19AA64F1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AÉREOS QUE IMPACTEN EN</w:t>
            </w:r>
          </w:p>
          <w:p w14:paraId="38EF300B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LAS INSTALACIONES DE HIDROCARBUROS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4B12DC34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2D96984D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55D7A8C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INCURSIONES TERRORISTAS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3D2412FB" w14:textId="77777777" w:rsidTr="009B5D83">
        <w:trPr>
          <w:trHeight w:val="388"/>
          <w:jc w:val="center"/>
        </w:trPr>
        <w:tc>
          <w:tcPr>
            <w:tcW w:w="4008" w:type="dxa"/>
          </w:tcPr>
          <w:p w14:paraId="366CCBBC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6D0ACB7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DESASTRES TECNOLÓGICOS (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CIBERATAQUES)   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>(  )</w:t>
            </w:r>
          </w:p>
          <w:p w14:paraId="0E7E8B8D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27BC5400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EEF4B2E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INCENDIOS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422F4A19" w14:textId="77777777" w:rsidTr="009B5D83">
        <w:trPr>
          <w:trHeight w:val="388"/>
          <w:jc w:val="center"/>
        </w:trPr>
        <w:tc>
          <w:tcPr>
            <w:tcW w:w="4008" w:type="dxa"/>
          </w:tcPr>
          <w:p w14:paraId="2BF8F6FC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927E62F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DESASTRES MARÍTIMOS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5AB65B3C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20D6F58D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196D326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MOTINES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31F37B99" w14:textId="77777777" w:rsidTr="009B5D83">
        <w:trPr>
          <w:trHeight w:val="388"/>
          <w:jc w:val="center"/>
        </w:trPr>
        <w:tc>
          <w:tcPr>
            <w:tcW w:w="4008" w:type="dxa"/>
          </w:tcPr>
          <w:p w14:paraId="2B3A6D2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7B79993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DAÑOS POR EXCAVACIÓN DE TERCEROS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  </w:t>
            </w:r>
          </w:p>
          <w:p w14:paraId="02F7304B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60045CF9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226FB15A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SITUACIONES DE CONMOCIÓN CIVIL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  <w:tr w:rsidR="00973510" w:rsidRPr="00F270FB" w14:paraId="617BFE0A" w14:textId="77777777" w:rsidTr="009B5D83">
        <w:trPr>
          <w:trHeight w:val="388"/>
          <w:jc w:val="center"/>
        </w:trPr>
        <w:tc>
          <w:tcPr>
            <w:tcW w:w="4008" w:type="dxa"/>
          </w:tcPr>
          <w:p w14:paraId="64D9755F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0578A0B8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EXPLOSIONES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  <w:p w14:paraId="7FBA7933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247" w:type="dxa"/>
          </w:tcPr>
          <w:p w14:paraId="2FC888DF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</w:p>
          <w:p w14:paraId="3B37A9DB" w14:textId="77777777" w:rsidR="00973510" w:rsidRPr="00F270FB" w:rsidRDefault="00973510" w:rsidP="009B5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OTROS                                                                      </w:t>
            </w:r>
            <w:proofErr w:type="gramStart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 (</w:t>
            </w:r>
            <w:proofErr w:type="gramEnd"/>
            <w:r w:rsidRPr="00F270F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ES" w:eastAsia="es-ES"/>
              </w:rPr>
              <w:t xml:space="preserve">  )</w:t>
            </w:r>
          </w:p>
        </w:tc>
      </w:tr>
    </w:tbl>
    <w:p w14:paraId="6CCDAA69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p w14:paraId="290F63C0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b/>
          <w:sz w:val="18"/>
          <w:szCs w:val="18"/>
        </w:rPr>
      </w:pPr>
    </w:p>
    <w:p w14:paraId="4E727BEA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>2.- DE LA EMPRESA AUTORIZADA</w:t>
      </w:r>
    </w:p>
    <w:p w14:paraId="19089E92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7AB8035A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Razón Social: </w:t>
      </w:r>
      <w:r w:rsidRPr="00B83A9E">
        <w:rPr>
          <w:rFonts w:cs="Arial"/>
          <w:color w:val="000000"/>
          <w:sz w:val="18"/>
          <w:szCs w:val="18"/>
        </w:rPr>
        <w:t xml:space="preserve">_______________________________________________ </w:t>
      </w:r>
      <w:r w:rsidRPr="00B83A9E">
        <w:rPr>
          <w:rFonts w:cs="Arial"/>
          <w:b/>
          <w:bCs/>
          <w:color w:val="000000"/>
          <w:sz w:val="18"/>
          <w:szCs w:val="18"/>
        </w:rPr>
        <w:t>RUC</w:t>
      </w:r>
      <w:r w:rsidRPr="00B83A9E">
        <w:rPr>
          <w:rFonts w:cs="Arial"/>
          <w:color w:val="000000"/>
          <w:sz w:val="18"/>
          <w:szCs w:val="18"/>
        </w:rPr>
        <w:t>: ____________</w:t>
      </w:r>
      <w:r>
        <w:rPr>
          <w:rFonts w:cs="Arial"/>
          <w:color w:val="000000"/>
          <w:sz w:val="18"/>
          <w:szCs w:val="18"/>
        </w:rPr>
        <w:t>___________</w:t>
      </w:r>
      <w:r w:rsidRPr="00B83A9E">
        <w:rPr>
          <w:rFonts w:cs="Arial"/>
          <w:color w:val="000000"/>
          <w:sz w:val="18"/>
          <w:szCs w:val="18"/>
        </w:rPr>
        <w:t xml:space="preserve">_____ </w:t>
      </w:r>
    </w:p>
    <w:p w14:paraId="00659C5E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552C819D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Actividad: </w:t>
      </w:r>
      <w:r w:rsidRPr="00B83A9E">
        <w:rPr>
          <w:rFonts w:cs="Arial"/>
          <w:color w:val="000000"/>
          <w:sz w:val="18"/>
          <w:szCs w:val="18"/>
        </w:rPr>
        <w:t xml:space="preserve">______________________________ </w:t>
      </w:r>
      <w:r w:rsidRPr="00B83A9E">
        <w:rPr>
          <w:rFonts w:cs="Arial"/>
          <w:b/>
          <w:bCs/>
          <w:color w:val="000000"/>
          <w:sz w:val="18"/>
          <w:szCs w:val="18"/>
        </w:rPr>
        <w:t xml:space="preserve">      Localización:</w:t>
      </w:r>
      <w:r w:rsidRPr="00B83A9E">
        <w:rPr>
          <w:rFonts w:cs="Arial"/>
          <w:color w:val="000000"/>
          <w:sz w:val="18"/>
          <w:szCs w:val="18"/>
        </w:rPr>
        <w:t xml:space="preserve"> _______________________</w:t>
      </w:r>
      <w:r>
        <w:rPr>
          <w:rFonts w:cs="Arial"/>
          <w:color w:val="000000"/>
          <w:sz w:val="18"/>
          <w:szCs w:val="18"/>
        </w:rPr>
        <w:t>___________</w:t>
      </w:r>
      <w:r w:rsidRPr="00B83A9E">
        <w:rPr>
          <w:rFonts w:cs="Arial"/>
          <w:color w:val="000000"/>
          <w:sz w:val="18"/>
          <w:szCs w:val="18"/>
        </w:rPr>
        <w:t xml:space="preserve">____ </w:t>
      </w:r>
    </w:p>
    <w:p w14:paraId="2775381C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56F64464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sz w:val="18"/>
          <w:szCs w:val="18"/>
        </w:rPr>
      </w:pPr>
      <w:r w:rsidRPr="00B83A9E">
        <w:rPr>
          <w:rFonts w:ascii="Calibri" w:hAnsi="Calibri"/>
          <w:b/>
          <w:bCs/>
          <w:sz w:val="18"/>
          <w:szCs w:val="18"/>
        </w:rPr>
        <w:t xml:space="preserve">Domicilio Legal: </w:t>
      </w:r>
      <w:r w:rsidRPr="00B83A9E">
        <w:rPr>
          <w:rFonts w:ascii="Calibri" w:hAnsi="Calibri"/>
          <w:sz w:val="18"/>
          <w:szCs w:val="18"/>
        </w:rPr>
        <w:t>_________________________________________________________________</w:t>
      </w:r>
      <w:r>
        <w:rPr>
          <w:rFonts w:ascii="Calibri" w:hAnsi="Calibri"/>
          <w:sz w:val="18"/>
          <w:szCs w:val="18"/>
        </w:rPr>
        <w:t>____________</w:t>
      </w:r>
      <w:r w:rsidRPr="00B83A9E">
        <w:rPr>
          <w:rFonts w:ascii="Calibri" w:hAnsi="Calibri"/>
          <w:sz w:val="18"/>
          <w:szCs w:val="18"/>
        </w:rPr>
        <w:t>_</w:t>
      </w:r>
    </w:p>
    <w:p w14:paraId="40AA8F56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sz w:val="18"/>
          <w:szCs w:val="18"/>
        </w:rPr>
      </w:pPr>
    </w:p>
    <w:p w14:paraId="6A49BC5E" w14:textId="77777777" w:rsidR="00973510" w:rsidRPr="00B83A9E" w:rsidRDefault="00973510" w:rsidP="00973510">
      <w:pPr>
        <w:pStyle w:val="Default"/>
        <w:ind w:right="51"/>
        <w:jc w:val="both"/>
        <w:rPr>
          <w:rFonts w:ascii="Calibri" w:hAnsi="Calibri"/>
          <w:sz w:val="18"/>
          <w:szCs w:val="18"/>
        </w:rPr>
      </w:pPr>
    </w:p>
    <w:p w14:paraId="29CC5218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3.- DE LA EMERGENCIA </w:t>
      </w:r>
    </w:p>
    <w:p w14:paraId="1E76246F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35607544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3.1. Fecha: </w:t>
      </w:r>
      <w:r w:rsidRPr="00B83A9E">
        <w:rPr>
          <w:rFonts w:cs="Arial"/>
          <w:color w:val="000000"/>
          <w:sz w:val="18"/>
          <w:szCs w:val="18"/>
        </w:rPr>
        <w:t xml:space="preserve">________ </w:t>
      </w:r>
      <w:r w:rsidRPr="00B83A9E">
        <w:rPr>
          <w:rFonts w:cs="Arial"/>
          <w:b/>
          <w:bCs/>
          <w:color w:val="000000"/>
          <w:sz w:val="18"/>
          <w:szCs w:val="18"/>
        </w:rPr>
        <w:t xml:space="preserve">Hora de Inicio: </w:t>
      </w:r>
      <w:r w:rsidRPr="00B83A9E">
        <w:rPr>
          <w:rFonts w:cs="Arial"/>
          <w:color w:val="000000"/>
          <w:sz w:val="18"/>
          <w:szCs w:val="18"/>
        </w:rPr>
        <w:t xml:space="preserve">__________ </w:t>
      </w:r>
      <w:r w:rsidRPr="00B83A9E">
        <w:rPr>
          <w:rFonts w:cs="Arial"/>
          <w:b/>
          <w:bCs/>
          <w:color w:val="000000"/>
          <w:sz w:val="18"/>
          <w:szCs w:val="18"/>
        </w:rPr>
        <w:t>Hora de término de la reparación</w:t>
      </w:r>
      <w:r w:rsidRPr="00B83A9E">
        <w:rPr>
          <w:rFonts w:cs="Arial"/>
          <w:color w:val="000000"/>
          <w:sz w:val="18"/>
          <w:szCs w:val="18"/>
        </w:rPr>
        <w:t>: ___________</w:t>
      </w:r>
      <w:r>
        <w:rPr>
          <w:rFonts w:cs="Arial"/>
          <w:color w:val="000000"/>
          <w:sz w:val="18"/>
          <w:szCs w:val="18"/>
        </w:rPr>
        <w:t>__________</w:t>
      </w:r>
      <w:r w:rsidRPr="00B83A9E">
        <w:rPr>
          <w:rFonts w:cs="Arial"/>
          <w:color w:val="000000"/>
          <w:sz w:val="18"/>
          <w:szCs w:val="18"/>
        </w:rPr>
        <w:t>_</w:t>
      </w:r>
    </w:p>
    <w:p w14:paraId="507F7B5B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p w14:paraId="45AC411A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3.2. Lugar: </w:t>
      </w:r>
      <w:r w:rsidRPr="00B83A9E">
        <w:rPr>
          <w:rFonts w:cs="Arial"/>
          <w:color w:val="000000"/>
          <w:sz w:val="18"/>
          <w:szCs w:val="18"/>
        </w:rPr>
        <w:t xml:space="preserve">________________________________ </w:t>
      </w:r>
      <w:r w:rsidRPr="00B83A9E">
        <w:rPr>
          <w:rFonts w:cs="Arial"/>
          <w:b/>
          <w:bCs/>
          <w:color w:val="000000"/>
          <w:sz w:val="18"/>
          <w:szCs w:val="18"/>
        </w:rPr>
        <w:t xml:space="preserve">Coordenadas UTM: </w:t>
      </w:r>
      <w:r w:rsidRPr="00B83A9E">
        <w:rPr>
          <w:rFonts w:cs="Arial"/>
          <w:color w:val="000000"/>
          <w:sz w:val="18"/>
          <w:szCs w:val="18"/>
        </w:rPr>
        <w:t>______________________</w:t>
      </w:r>
      <w:r>
        <w:rPr>
          <w:rFonts w:cs="Arial"/>
          <w:color w:val="000000"/>
          <w:sz w:val="18"/>
          <w:szCs w:val="18"/>
        </w:rPr>
        <w:t>__________</w:t>
      </w:r>
      <w:r w:rsidRPr="00B83A9E">
        <w:rPr>
          <w:rFonts w:cs="Arial"/>
          <w:color w:val="000000"/>
          <w:sz w:val="18"/>
          <w:szCs w:val="18"/>
        </w:rPr>
        <w:t xml:space="preserve">_ </w:t>
      </w:r>
    </w:p>
    <w:p w14:paraId="7C4A63A0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</w:p>
    <w:p w14:paraId="4CDCE184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3.3. Volumen de pérdida de gas natural (Sm3): </w:t>
      </w:r>
      <w:r w:rsidRPr="00B83A9E">
        <w:rPr>
          <w:rFonts w:cs="Arial"/>
          <w:color w:val="000000"/>
          <w:sz w:val="18"/>
          <w:szCs w:val="18"/>
        </w:rPr>
        <w:t>_________________________________________</w:t>
      </w:r>
      <w:r>
        <w:rPr>
          <w:rFonts w:cs="Arial"/>
          <w:color w:val="000000"/>
          <w:sz w:val="18"/>
          <w:szCs w:val="18"/>
        </w:rPr>
        <w:t>__________</w:t>
      </w:r>
      <w:r w:rsidRPr="00B83A9E">
        <w:rPr>
          <w:rFonts w:cs="Arial"/>
          <w:color w:val="000000"/>
          <w:sz w:val="18"/>
          <w:szCs w:val="18"/>
        </w:rPr>
        <w:t xml:space="preserve">_ </w:t>
      </w:r>
    </w:p>
    <w:p w14:paraId="50C47079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1B1BC4E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3.4. Tipo de Amenaza según ASME B31.8S: </w:t>
      </w:r>
      <w:r w:rsidRPr="00B83A9E">
        <w:rPr>
          <w:rFonts w:cs="Arial"/>
          <w:color w:val="000000"/>
          <w:sz w:val="18"/>
          <w:szCs w:val="18"/>
        </w:rPr>
        <w:t>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  <w:r w:rsidRPr="00B83A9E">
        <w:rPr>
          <w:rFonts w:cs="Arial"/>
          <w:color w:val="000000"/>
          <w:sz w:val="18"/>
          <w:szCs w:val="18"/>
        </w:rPr>
        <w:t xml:space="preserve">__ </w:t>
      </w:r>
    </w:p>
    <w:p w14:paraId="135D777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03BC9D6C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>3.</w:t>
      </w:r>
      <w:r>
        <w:rPr>
          <w:rFonts w:cs="Arial"/>
          <w:b/>
          <w:bCs/>
          <w:color w:val="000000"/>
          <w:sz w:val="18"/>
          <w:szCs w:val="18"/>
        </w:rPr>
        <w:t>5</w:t>
      </w:r>
      <w:r w:rsidRPr="00B83A9E">
        <w:rPr>
          <w:rFonts w:cs="Arial"/>
          <w:b/>
          <w:bCs/>
          <w:color w:val="000000"/>
          <w:sz w:val="18"/>
          <w:szCs w:val="18"/>
        </w:rPr>
        <w:t xml:space="preserve">. Descripción de la emergencia (Identificación de causas inmediatas y básicas): </w:t>
      </w:r>
    </w:p>
    <w:p w14:paraId="75EFEA82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100478DD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</w:t>
      </w:r>
      <w:r w:rsidRPr="00B83A9E">
        <w:rPr>
          <w:rFonts w:cs="Arial"/>
          <w:color w:val="000000"/>
          <w:sz w:val="18"/>
          <w:szCs w:val="18"/>
        </w:rPr>
        <w:t>__</w:t>
      </w:r>
    </w:p>
    <w:p w14:paraId="169D5EAD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 xml:space="preserve"> </w:t>
      </w:r>
    </w:p>
    <w:p w14:paraId="2E45C2A7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</w:t>
      </w:r>
      <w:r w:rsidRPr="00B83A9E">
        <w:rPr>
          <w:rFonts w:cs="Arial"/>
          <w:color w:val="000000"/>
          <w:sz w:val="18"/>
          <w:szCs w:val="18"/>
        </w:rPr>
        <w:t xml:space="preserve">___ </w:t>
      </w:r>
    </w:p>
    <w:p w14:paraId="45495629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97B4667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>3.</w:t>
      </w:r>
      <w:r>
        <w:rPr>
          <w:rFonts w:cs="Arial"/>
          <w:b/>
          <w:bCs/>
          <w:color w:val="000000"/>
          <w:sz w:val="18"/>
          <w:szCs w:val="18"/>
        </w:rPr>
        <w:t>6</w:t>
      </w:r>
      <w:r w:rsidRPr="00B83A9E">
        <w:rPr>
          <w:rFonts w:cs="Arial"/>
          <w:b/>
          <w:bCs/>
          <w:color w:val="000000"/>
          <w:sz w:val="18"/>
          <w:szCs w:val="18"/>
        </w:rPr>
        <w:t xml:space="preserve">. Número de usuarios afectados por la variación del servicio: </w:t>
      </w:r>
    </w:p>
    <w:p w14:paraId="79489948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712D6460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  <w:r w:rsidRPr="00B83A9E">
        <w:rPr>
          <w:rFonts w:cs="Arial"/>
          <w:color w:val="000000"/>
          <w:sz w:val="18"/>
          <w:szCs w:val="18"/>
        </w:rPr>
        <w:t xml:space="preserve"> </w:t>
      </w:r>
    </w:p>
    <w:p w14:paraId="7570B593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7FF2CE98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20ECA9B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>3.</w:t>
      </w:r>
      <w:r>
        <w:rPr>
          <w:rFonts w:cs="Arial"/>
          <w:b/>
          <w:bCs/>
          <w:color w:val="000000"/>
          <w:sz w:val="18"/>
          <w:szCs w:val="18"/>
        </w:rPr>
        <w:t>7</w:t>
      </w:r>
      <w:r w:rsidRPr="00B83A9E">
        <w:rPr>
          <w:rFonts w:cs="Arial"/>
          <w:b/>
          <w:bCs/>
          <w:color w:val="000000"/>
          <w:sz w:val="18"/>
          <w:szCs w:val="18"/>
        </w:rPr>
        <w:t>. Características generales de la infraestructura afectada y su entorno:</w:t>
      </w:r>
    </w:p>
    <w:p w14:paraId="323774C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8"/>
          <w:szCs w:val="18"/>
        </w:rPr>
      </w:pPr>
    </w:p>
    <w:p w14:paraId="1487989D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  <w:r w:rsidRPr="00B83A9E">
        <w:rPr>
          <w:rFonts w:cs="Arial"/>
          <w:color w:val="000000"/>
          <w:sz w:val="18"/>
          <w:szCs w:val="18"/>
        </w:rPr>
        <w:t xml:space="preserve">_ </w:t>
      </w:r>
    </w:p>
    <w:p w14:paraId="30F679DB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7AAD909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  <w:r w:rsidRPr="00B83A9E">
        <w:rPr>
          <w:rFonts w:cs="Arial"/>
          <w:color w:val="000000"/>
          <w:sz w:val="18"/>
          <w:szCs w:val="18"/>
        </w:rPr>
        <w:t xml:space="preserve">_____ </w:t>
      </w:r>
    </w:p>
    <w:p w14:paraId="6F90B603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</w:rPr>
      </w:pPr>
    </w:p>
    <w:p w14:paraId="1DA3841B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b/>
          <w:bCs/>
          <w:color w:val="000000"/>
          <w:sz w:val="18"/>
          <w:szCs w:val="18"/>
        </w:rPr>
        <w:t xml:space="preserve">4.- NOMBRE DEL (LOS) ACCIDENTADO (S), SI LO (S) HUBIESE </w:t>
      </w:r>
    </w:p>
    <w:p w14:paraId="250FD2C2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6B1512DF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</w:t>
      </w:r>
      <w:r w:rsidRPr="00B83A9E">
        <w:rPr>
          <w:rFonts w:cs="Arial"/>
          <w:color w:val="000000"/>
          <w:sz w:val="18"/>
          <w:szCs w:val="18"/>
        </w:rPr>
        <w:t xml:space="preserve">__ </w:t>
      </w:r>
    </w:p>
    <w:p w14:paraId="2281F045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6DEB5943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B83A9E">
        <w:rPr>
          <w:rFonts w:cs="Arial"/>
          <w:color w:val="000000"/>
          <w:sz w:val="18"/>
          <w:szCs w:val="18"/>
        </w:rPr>
        <w:t>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</w:t>
      </w:r>
      <w:r w:rsidRPr="00B83A9E">
        <w:rPr>
          <w:rFonts w:cs="Arial"/>
          <w:color w:val="000000"/>
          <w:sz w:val="18"/>
          <w:szCs w:val="18"/>
        </w:rPr>
        <w:t xml:space="preserve">_ </w:t>
      </w:r>
    </w:p>
    <w:p w14:paraId="78CC4324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4F38BA2F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B83A9E">
        <w:rPr>
          <w:b/>
          <w:bCs/>
          <w:sz w:val="18"/>
          <w:szCs w:val="18"/>
        </w:rPr>
        <w:t>5. DOCUMENTACION DE SUSTENTO</w:t>
      </w:r>
    </w:p>
    <w:p w14:paraId="4E4B6B86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6"/>
      </w:tblGrid>
      <w:tr w:rsidR="00973510" w:rsidRPr="00B83A9E" w14:paraId="04E129DD" w14:textId="77777777" w:rsidTr="009B5D83">
        <w:trPr>
          <w:trHeight w:val="1270"/>
        </w:trPr>
        <w:tc>
          <w:tcPr>
            <w:tcW w:w="7556" w:type="dxa"/>
            <w:shd w:val="clear" w:color="auto" w:fill="auto"/>
          </w:tcPr>
          <w:p w14:paraId="3E68D456" w14:textId="77777777" w:rsidR="00973510" w:rsidRPr="0083435D" w:rsidRDefault="00973510" w:rsidP="009B5D8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B83A9E">
              <w:rPr>
                <w:sz w:val="18"/>
                <w:szCs w:val="18"/>
              </w:rPr>
              <w:t xml:space="preserve"> </w:t>
            </w:r>
            <w:r w:rsidRPr="0083435D">
              <w:rPr>
                <w:b/>
                <w:sz w:val="16"/>
                <w:szCs w:val="16"/>
              </w:rPr>
              <w:t>Los siguientes medios probatorios deberán ser adjuntados a la presentación del reporte</w:t>
            </w:r>
          </w:p>
          <w:p w14:paraId="56A6CD38" w14:textId="77777777" w:rsidR="00973510" w:rsidRPr="0083435D" w:rsidRDefault="00973510" w:rsidP="00973510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 w:rsidRPr="0033104A">
              <w:rPr>
                <w:sz w:val="16"/>
                <w:szCs w:val="16"/>
                <w:lang w:val="es-PE"/>
              </w:rPr>
              <w:t xml:space="preserve">Registros </w:t>
            </w:r>
            <w:r w:rsidRPr="0083435D">
              <w:rPr>
                <w:sz w:val="16"/>
                <w:szCs w:val="16"/>
                <w:lang w:val="es-PE"/>
              </w:rPr>
              <w:t>fotográficos de la infraestructura afectada y culminación del proceso de reparación</w:t>
            </w:r>
          </w:p>
          <w:p w14:paraId="581BBF59" w14:textId="77777777" w:rsidR="00973510" w:rsidRPr="0083435D" w:rsidRDefault="00973510" w:rsidP="00973510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6"/>
                <w:szCs w:val="16"/>
                <w:lang w:val="es-PE"/>
              </w:rPr>
            </w:pPr>
            <w:r w:rsidRPr="0083435D">
              <w:rPr>
                <w:sz w:val="16"/>
                <w:szCs w:val="16"/>
                <w:lang w:val="es-PE"/>
              </w:rPr>
              <w:t>Memoria de cálculo de la tasa de liberación e indicar norma de referencia</w:t>
            </w:r>
          </w:p>
          <w:p w14:paraId="3B88A9A6" w14:textId="77777777" w:rsidR="00973510" w:rsidRPr="0033104A" w:rsidRDefault="00973510" w:rsidP="00973510">
            <w:pPr>
              <w:pStyle w:val="Prrafodelista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contextualSpacing/>
              <w:jc w:val="both"/>
              <w:rPr>
                <w:sz w:val="18"/>
                <w:szCs w:val="18"/>
                <w:lang w:val="es-PE"/>
              </w:rPr>
            </w:pPr>
            <w:r w:rsidRPr="0083435D">
              <w:rPr>
                <w:sz w:val="16"/>
                <w:szCs w:val="16"/>
                <w:lang w:val="es-PE"/>
              </w:rPr>
              <w:t>Plano de ubicación, indicando el punto de afectación al sistema de distribución</w:t>
            </w:r>
          </w:p>
        </w:tc>
      </w:tr>
    </w:tbl>
    <w:p w14:paraId="4D0FAD9F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6D847849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  <w:r w:rsidRPr="00B83A9E">
        <w:rPr>
          <w:b/>
          <w:bCs/>
          <w:sz w:val="18"/>
          <w:szCs w:val="18"/>
        </w:rPr>
        <w:t>6. DEL REPORTE</w:t>
      </w:r>
    </w:p>
    <w:p w14:paraId="0E078C52" w14:textId="77777777" w:rsidR="00973510" w:rsidRPr="00B83A9E" w:rsidRDefault="00973510" w:rsidP="009735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837"/>
      </w:tblGrid>
      <w:tr w:rsidR="00973510" w:rsidRPr="00B83A9E" w14:paraId="7172D8E6" w14:textId="77777777" w:rsidTr="009B5D83">
        <w:trPr>
          <w:trHeight w:val="2348"/>
        </w:trPr>
        <w:tc>
          <w:tcPr>
            <w:tcW w:w="3690" w:type="dxa"/>
            <w:shd w:val="clear" w:color="auto" w:fill="auto"/>
          </w:tcPr>
          <w:p w14:paraId="529EECBF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Del </w:t>
            </w:r>
            <w:proofErr w:type="gramStart"/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>Jefe</w:t>
            </w:r>
            <w:proofErr w:type="gramEnd"/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o Ingeniero de Seguridad:</w:t>
            </w:r>
          </w:p>
          <w:p w14:paraId="35ED35C0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>Firma:</w:t>
            </w:r>
            <w:r w:rsidRPr="00B83A9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6833E2D6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Nombres y Apellidos: </w:t>
            </w:r>
          </w:p>
          <w:p w14:paraId="29920EA6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DNI o CE: </w:t>
            </w:r>
          </w:p>
          <w:p w14:paraId="6348C727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Registro CIP </w:t>
            </w:r>
            <w:proofErr w:type="spellStart"/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>N°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:</w:t>
            </w:r>
            <w:r w:rsidRPr="00B83A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shd w:val="clear" w:color="auto" w:fill="auto"/>
          </w:tcPr>
          <w:p w14:paraId="7A0CFCA1" w14:textId="77777777" w:rsidR="00973510" w:rsidRPr="00B83A9E" w:rsidRDefault="00973510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bCs/>
                <w:sz w:val="18"/>
                <w:szCs w:val="18"/>
              </w:rPr>
              <w:t>Del Representante Legal:</w:t>
            </w:r>
          </w:p>
          <w:p w14:paraId="5F44A80B" w14:textId="77777777" w:rsidR="00973510" w:rsidRPr="00B83A9E" w:rsidRDefault="00973510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67EF9C10" w14:textId="77777777" w:rsidR="00973510" w:rsidRPr="00B83A9E" w:rsidRDefault="00973510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bCs/>
                <w:sz w:val="18"/>
                <w:szCs w:val="18"/>
              </w:rPr>
              <w:t xml:space="preserve">Firma: </w:t>
            </w:r>
          </w:p>
          <w:p w14:paraId="6E430B7E" w14:textId="77777777" w:rsidR="00973510" w:rsidRPr="00B83A9E" w:rsidRDefault="00973510" w:rsidP="009B5D83">
            <w:pPr>
              <w:pStyle w:val="Default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D1CE061" w14:textId="77777777" w:rsidR="00973510" w:rsidRDefault="00973510" w:rsidP="009B5D83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B83A9E">
              <w:rPr>
                <w:rFonts w:ascii="Calibri" w:hAnsi="Calibri"/>
                <w:b/>
                <w:bCs/>
                <w:sz w:val="18"/>
                <w:szCs w:val="18"/>
              </w:rPr>
              <w:t>Nombres y Apellidos:</w:t>
            </w:r>
            <w:r w:rsidRPr="00B83A9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7D8A999" w14:textId="77777777" w:rsidR="00973510" w:rsidRPr="00B83A9E" w:rsidRDefault="00973510" w:rsidP="009B5D83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14:paraId="4DEF53E8" w14:textId="77777777" w:rsidR="00973510" w:rsidRPr="00B83A9E" w:rsidRDefault="00973510" w:rsidP="009B5D8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83A9E">
              <w:rPr>
                <w:b/>
                <w:bCs/>
                <w:sz w:val="18"/>
                <w:szCs w:val="18"/>
              </w:rPr>
              <w:t xml:space="preserve">DNI o CE: </w:t>
            </w:r>
          </w:p>
        </w:tc>
      </w:tr>
    </w:tbl>
    <w:p w14:paraId="6331765A" w14:textId="77777777" w:rsidR="00B530C2" w:rsidRDefault="00B530C2"/>
    <w:sectPr w:rsidR="00B53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8F53" w14:textId="77777777" w:rsidR="006159D5" w:rsidRDefault="006159D5" w:rsidP="00973510">
      <w:pPr>
        <w:spacing w:after="0" w:line="240" w:lineRule="auto"/>
      </w:pPr>
      <w:r>
        <w:separator/>
      </w:r>
    </w:p>
  </w:endnote>
  <w:endnote w:type="continuationSeparator" w:id="0">
    <w:p w14:paraId="3D392401" w14:textId="77777777" w:rsidR="006159D5" w:rsidRDefault="006159D5" w:rsidP="0097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FC2E" w14:textId="77777777" w:rsidR="006159D5" w:rsidRDefault="006159D5" w:rsidP="00973510">
      <w:pPr>
        <w:spacing w:after="0" w:line="240" w:lineRule="auto"/>
      </w:pPr>
      <w:r>
        <w:separator/>
      </w:r>
    </w:p>
  </w:footnote>
  <w:footnote w:type="continuationSeparator" w:id="0">
    <w:p w14:paraId="69F5D7E2" w14:textId="77777777" w:rsidR="006159D5" w:rsidRDefault="006159D5" w:rsidP="00973510">
      <w:pPr>
        <w:spacing w:after="0" w:line="240" w:lineRule="auto"/>
      </w:pPr>
      <w:r>
        <w:continuationSeparator/>
      </w:r>
    </w:p>
  </w:footnote>
  <w:footnote w:id="1">
    <w:p w14:paraId="5DF7E5CA" w14:textId="77777777" w:rsidR="00973510" w:rsidRPr="00E22010" w:rsidRDefault="00973510" w:rsidP="009735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C45E26">
        <w:rPr>
          <w:rStyle w:val="Refdenotaalpie"/>
          <w:rFonts w:asciiTheme="majorHAnsi" w:hAnsiTheme="majorHAnsi" w:cstheme="majorHAnsi"/>
          <w:sz w:val="18"/>
          <w:szCs w:val="18"/>
        </w:rPr>
        <w:footnoteRef/>
      </w:r>
      <w:r w:rsidRPr="00C45E26">
        <w:rPr>
          <w:rFonts w:asciiTheme="majorHAnsi" w:hAnsiTheme="majorHAnsi" w:cstheme="majorHAnsi"/>
          <w:sz w:val="18"/>
          <w:szCs w:val="18"/>
        </w:rPr>
        <w:t xml:space="preserve"> </w:t>
      </w:r>
      <w:r w:rsidRPr="000963A7">
        <w:rPr>
          <w:rFonts w:ascii="Calibri Light" w:hAnsi="Calibri Light" w:cs="Calibri Light"/>
          <w:sz w:val="14"/>
          <w:szCs w:val="14"/>
          <w:lang w:val="es-ES"/>
        </w:rPr>
        <w:t>El presente formato debe ser remitido a la</w:t>
      </w:r>
      <w:r>
        <w:rPr>
          <w:rFonts w:ascii="Calibri Light" w:hAnsi="Calibri Light" w:cs="Calibri Light"/>
          <w:sz w:val="14"/>
          <w:szCs w:val="14"/>
          <w:lang w:val="es-ES"/>
        </w:rPr>
        <w:t>s</w:t>
      </w:r>
      <w:r w:rsidRPr="000963A7">
        <w:rPr>
          <w:rFonts w:ascii="Calibri Light" w:hAnsi="Calibri Light" w:cs="Calibri Light"/>
          <w:sz w:val="14"/>
          <w:szCs w:val="14"/>
          <w:lang w:val="es-ES"/>
        </w:rPr>
        <w:t xml:space="preserve"> División de Supervisión Regional de la Gerencia de Supervisión de Energía del Osinergmin, o las que haga sus </w:t>
      </w:r>
      <w:r w:rsidRPr="00E22010">
        <w:rPr>
          <w:rFonts w:ascii="Calibri Light" w:hAnsi="Calibri Light" w:cs="Calibri Light"/>
          <w:sz w:val="14"/>
          <w:szCs w:val="14"/>
          <w:lang w:val="es-ES"/>
        </w:rPr>
        <w:t xml:space="preserve">veces, vía correo electrónico </w:t>
      </w:r>
      <w:r>
        <w:rPr>
          <w:rFonts w:ascii="Calibri Light" w:hAnsi="Calibri Light" w:cs="Calibri Light"/>
          <w:sz w:val="14"/>
          <w:szCs w:val="14"/>
          <w:lang w:val="es-ES"/>
        </w:rPr>
        <w:t>u otro medio que a tal efecto implemente el Osinergmin.</w:t>
      </w:r>
    </w:p>
    <w:p w14:paraId="0A376881" w14:textId="77777777" w:rsidR="00973510" w:rsidRPr="00E22010" w:rsidRDefault="00973510" w:rsidP="009735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</w:p>
    <w:p w14:paraId="0AB0C27B" w14:textId="77777777" w:rsidR="00973510" w:rsidRPr="00E22010" w:rsidRDefault="00973510" w:rsidP="009735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Dirección de correo electrónico:</w:t>
      </w:r>
    </w:p>
    <w:p w14:paraId="3A21A334" w14:textId="77777777" w:rsidR="00973510" w:rsidRPr="003B694F" w:rsidRDefault="00973510" w:rsidP="00973510">
      <w:pPr>
        <w:pStyle w:val="Textonotapie"/>
        <w:ind w:right="900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E22010">
        <w:rPr>
          <w:rFonts w:ascii="Calibri Light" w:hAnsi="Calibri Light" w:cs="Calibri Light"/>
          <w:sz w:val="14"/>
          <w:szCs w:val="14"/>
          <w:lang w:val="es-ES"/>
        </w:rPr>
        <w:t>• División de Supervisión Regional, o la que haga sus veces: emergenciaREG@osinergmin.gob.pe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18B4"/>
    <w:multiLevelType w:val="hybridMultilevel"/>
    <w:tmpl w:val="AB0ED27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10"/>
    <w:rsid w:val="006159D5"/>
    <w:rsid w:val="00973510"/>
    <w:rsid w:val="00B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EA8F"/>
  <w15:chartTrackingRefBased/>
  <w15:docId w15:val="{E721387B-2266-4B4D-8E02-B059507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10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97351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xtonotapie">
    <w:name w:val="footnote text"/>
    <w:basedOn w:val="Normal"/>
    <w:link w:val="TextonotapieCar"/>
    <w:uiPriority w:val="99"/>
    <w:rsid w:val="009735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3510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973510"/>
    <w:rPr>
      <w:vertAlign w:val="superscript"/>
    </w:rPr>
  </w:style>
  <w:style w:type="paragraph" w:customStyle="1" w:styleId="Default">
    <w:name w:val="Default"/>
    <w:rsid w:val="00973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9735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H4ZUARPRAJFR-101-44</_dlc_DocId>
    <_dlc_DocIdUrl xmlns="c9af1732-5c4a-47a8-8a40-65a3d58cbfeb">
      <Url>http://portal/seccion/centro_documental/hidrocarburos/_layouts/15/DocIdRedir.aspx?ID=H4ZUARPRAJFR-101-44</Url>
      <Description>H4ZUARPRAJFR-101-44</Description>
    </_dlc_DocIdUrl>
  </documentManagement>
</p:properties>
</file>

<file path=customXml/itemProps1.xml><?xml version="1.0" encoding="utf-8"?>
<ds:datastoreItem xmlns:ds="http://schemas.openxmlformats.org/officeDocument/2006/customXml" ds:itemID="{D3747567-A23B-4BCC-AD89-AE3AF1CC09DD}"/>
</file>

<file path=customXml/itemProps2.xml><?xml version="1.0" encoding="utf-8"?>
<ds:datastoreItem xmlns:ds="http://schemas.openxmlformats.org/officeDocument/2006/customXml" ds:itemID="{D3489C26-EC48-47F7-8926-1C815DB7406B}"/>
</file>

<file path=customXml/itemProps3.xml><?xml version="1.0" encoding="utf-8"?>
<ds:datastoreItem xmlns:ds="http://schemas.openxmlformats.org/officeDocument/2006/customXml" ds:itemID="{E848AF1D-4B5B-44C3-8884-708E49EEDDC8}"/>
</file>

<file path=customXml/itemProps4.xml><?xml version="1.0" encoding="utf-8"?>
<ds:datastoreItem xmlns:ds="http://schemas.openxmlformats.org/officeDocument/2006/customXml" ds:itemID="{F62F55CD-9C8C-4FA7-A045-27ECFE70C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1</cp:revision>
  <dcterms:created xsi:type="dcterms:W3CDTF">2022-01-19T23:33:00Z</dcterms:created>
  <dcterms:modified xsi:type="dcterms:W3CDTF">2022-01-19T23:33:00Z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3e93d034-f7f9-4c42-a61b-435cda20715a</vt:lpwstr>
  </property>
</Properties>
</file>